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Yearly overview  Class: St Margaret's and St John Fisher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57.79527559055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4.9050919617277"/>
        <w:gridCol w:w="1814.9050919617277"/>
        <w:gridCol w:w="2232.724969247881"/>
        <w:gridCol w:w="2023.8150306048044"/>
        <w:gridCol w:w="2023.8150306048044"/>
        <w:gridCol w:w="2023.8150306048044"/>
        <w:gridCol w:w="2023.8150306048044"/>
        <w:tblGridChange w:id="0">
          <w:tblGrid>
            <w:gridCol w:w="1814.9050919617277"/>
            <w:gridCol w:w="1814.9050919617277"/>
            <w:gridCol w:w="2232.724969247881"/>
            <w:gridCol w:w="2023.8150306048044"/>
            <w:gridCol w:w="2023.8150306048044"/>
            <w:gridCol w:w="2023.8150306048044"/>
            <w:gridCol w:w="2023.815030604804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Term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1a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1b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2a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2b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3a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3b</w:t>
            </w:r>
          </w:p>
        </w:tc>
      </w:tr>
      <w:tr>
        <w:trPr>
          <w:cantSplit w:val="0"/>
          <w:trHeight w:val="5365.546875" w:hRule="atLeast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-St. Helen’s Feast Day- 18th August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Sep: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-Roald Dahl Day 13th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Oct: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-Black History month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-National Poetry Day 1st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-St Francais- 4th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Nov: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-All Saints- 1st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-Talk Money Week- 2nd to 7th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-Bonfire Night- 5th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-Diwali-8th-12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-World Science Day-  10th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-Remembrance Day -11th 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-Children in Need -20th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-Anti- Bullying week- tbc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-Maths Week England- tbc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-St-Andrew's Day- 30th Nov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Dec: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-Hanukkah- 4th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-Advent starts 1st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Jan: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-Epiphany- 6th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-Martin Luther King Day- 19th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-National Handwriting Day-23rd 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-Burns night- 25th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-National Puzzle Day- 29th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-National Storytelling Week 30th Jan-7th Feb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Feb: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-Children’s Mental Health Week 9th- 15th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-Rosa Parks Day-4th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-NSPCC Number Day-  Friday 6th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-Safer Internet Day-10th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-Valentines Day -14th 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-Shrove Tuesday -17th Feb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Lent- Ash Wednesday- 18th Feb -2nd April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March: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-Chinese New Year - 17th -3rd March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-Ramadan- 17th Feb- 18th March (dates tbc)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March: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St. David’s Day -  1st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-Dr seuss Day-2nd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-World Book Day-5th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-Science Week -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-International Women’s Day- 8th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-St Patrick’s Day 17th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-World Poetry Day-21st 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World Maths Day- 23rd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Mother’s Day-15th 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-Palm Sunday -29th 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April: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-Eid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-Passover-1-9th 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-Sinking of the Titanic -15th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-Shakespeare Day-23rd 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-London Marathon-26th 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-World Art Day -15th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-St. George's Day- 23rd 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May: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-Space Day-1st 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4th May - St Margaret’s feast day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-Florence Nightingale’s Birthday-May 12th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-Eurovision-tbc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National Numeracy Day-20th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-Pentecost -24th 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June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-World Cup-June 11th- July 19th 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-Healthy Eating Week-  8th-12th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-Kings Official Birthday-  14th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-Fathers Day-21st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-Windrush Day -22nd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-Wimbledon-29th June-12th July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22nd June - St John Fisher feast day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July: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Topic Title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makes me special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Once Upon a Time.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infinity and Beyond.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All Creatures Great and Small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Are plants magic?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Adventure is out there.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Hook/Experience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Doctor and Nurses dress up day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Nurse visit - talk to children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Library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Visit shop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Space experience Day-dressing 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Small groups to visit Pets at home/local fish shop/animal handling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Priory Park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Beach 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 reader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There’s only one You -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to share with the class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Once Upon a Time -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to share with the class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Stick Man -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to share with the class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The Old Toy Room -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WCR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Oi Frog! -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WCR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Poppy and the Blooms -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WCR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The Little Boat -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WCR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Gruffalo -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to share with the class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Miranda the Explorer -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to share with the class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 Genre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Text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Labels and captions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Character description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Poetry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Journey Tale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Instruction writing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Traditional Tales - Jack and the Beanstalk/Little Red Hen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Poetry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Reading/Phonics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Books linked to the topic.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Books linked to the topic.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Books linked to the topic.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Books linked to the topic.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Books linked to the topic.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Books linked to the topic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Senses descriptive writing.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Labelling parts of the body.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 Gingerbread Man character description.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Firework Poem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Fact File on an astronaut.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Peter Rabbit chapter Story.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How to make a vegetable pizza.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How to grow a plant.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Adventure Poem.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CLIC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CLIC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CLIC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CLIC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CLIC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CLIC 6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Shape space and measure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2D shape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Measure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Days of the week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Months of the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3D shape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Measuring Length and Mass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Fractions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Half turns/Quarter turns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Measuring capacity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Animals inc Humans - Human Body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Materials - The physical properties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Materials - naming, grouping and testing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Animals inc Humans - Animals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History/Geog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Themselves on the class timeline.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Maps - Find the UK on a map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Seasonal changes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Simple map of The Three Little Pigs.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Jesus on the timeline.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Find Scotland on the UK map.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Guy Fawkes and Fireworks Night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Remembrance 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History of Toys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Tim Peake/Mae Jemison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Seasonal changes.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Beatrix Potter on the class timeline.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Finding N. Ireland and Wales on the UK map.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Local history/geog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Seasonal changes.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Finding England on map and capital cities of the UK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Amelia Earhart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Continents and Oceans.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Art/Music/DT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Charanga Aut 1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Portrait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Charanga Aut 2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Line drawing 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Design Christmas Cards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Charanga Spr 1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Andy Warhol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Charanga Spr 2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Henri Rousseau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Charanga Summer 1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William Morris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Charanga Summer 2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Collage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PHSE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Let the children come.</w:t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am unique.</w:t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Girls and Boys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Clean and Healthy.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Feelings, Likes and dislikes.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Feelings - inside and out.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Super Susie Gets Angry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cycle of life.</w:t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Beginnings and Endings.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Change is Around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God Loves You</w:t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Special People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Treat others well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…and say sorry.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Real Life online.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Rules to help us.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Good and Bad secrets.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Physical Contact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Harmful Substances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Can you help me - part 1 and 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Three in One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Who is my neighbour?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 communities we live in.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Who will I be?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Needs and wants.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 carousel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so/uervm4M88F/kbEGwAxvCirQ==">CgMxLjA4AHIhMXRLeEhGbGttOG1zZjZUandVQ2YtSTNhOGs5dDUtTmpU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